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19D" w:rsidRDefault="0060019D" w:rsidP="006001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Администрация муниципального образования</w:t>
      </w:r>
    </w:p>
    <w:p w:rsidR="0060019D" w:rsidRDefault="0060019D" w:rsidP="006001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«Успенский сельсовет»</w:t>
      </w:r>
    </w:p>
    <w:p w:rsidR="0060019D" w:rsidRDefault="0060019D" w:rsidP="006001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</w:p>
    <w:p w:rsidR="0060019D" w:rsidRDefault="0060019D" w:rsidP="006001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РАСПОРЯЖЕНИЕ</w:t>
      </w:r>
    </w:p>
    <w:p w:rsidR="0060019D" w:rsidRDefault="0060019D" w:rsidP="0060019D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№ 4-р</w:t>
      </w:r>
    </w:p>
    <w:p w:rsidR="0060019D" w:rsidRDefault="0060019D" w:rsidP="0060019D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мероприятиях в целях стабилизации обстановки с пожарами, предупреждения пожаров, гибели и травматизма людей(детей) в зимний пожароопасный период на территории муниципального образования «Успенский сельсовет»</w:t>
      </w:r>
    </w:p>
    <w:p w:rsidR="0060019D" w:rsidRDefault="0060019D" w:rsidP="006001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19D" w:rsidRDefault="0060019D" w:rsidP="006001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19D" w:rsidRDefault="0060019D" w:rsidP="00600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Руководствуясь Федеральным законом от 21.12.1994 № 69-ФЗ «О пожарной безопасности» и от 06.10.2003 № 131-ФЗ «Об общих принципах организации местного самоуправления в Российской Федерации», Решением оперативной группы КЧС и ПБ администрации МО «Ахтубинский район» от </w:t>
      </w:r>
      <w:r w:rsidRPr="009758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5833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7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019D" w:rsidRPr="0060019D" w:rsidRDefault="0060019D" w:rsidP="00600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1.</w:t>
      </w:r>
      <w:r w:rsidRPr="0060019D">
        <w:rPr>
          <w:rFonts w:ascii="Times New Roman" w:hAnsi="Times New Roman" w:cs="Times New Roman"/>
          <w:sz w:val="28"/>
          <w:szCs w:val="28"/>
        </w:rPr>
        <w:t>Утвердить план дополнительных мероприятий по предупреждению пожаров и гибели на них людей (детей)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(Приложение №1</w:t>
      </w:r>
      <w:r w:rsidRPr="0060019D">
        <w:rPr>
          <w:rFonts w:ascii="Times New Roman" w:hAnsi="Times New Roman" w:cs="Times New Roman"/>
          <w:sz w:val="28"/>
          <w:szCs w:val="28"/>
        </w:rPr>
        <w:t>)</w:t>
      </w:r>
    </w:p>
    <w:p w:rsidR="0060019D" w:rsidRPr="0060019D" w:rsidRDefault="0060019D" w:rsidP="0060019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главе</w:t>
      </w:r>
      <w:r w:rsidRPr="0060019D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  <w:r w:rsidRPr="0060019D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Ахтубинского района в целях стабилизации о</w:t>
      </w:r>
      <w:r w:rsidRPr="0060019D">
        <w:rPr>
          <w:rFonts w:ascii="Times New Roman" w:hAnsi="Times New Roman" w:cs="Times New Roman"/>
          <w:sz w:val="28"/>
          <w:szCs w:val="28"/>
        </w:rPr>
        <w:t>б</w:t>
      </w:r>
      <w:r w:rsidRPr="0060019D">
        <w:rPr>
          <w:rFonts w:ascii="Times New Roman" w:hAnsi="Times New Roman" w:cs="Times New Roman"/>
          <w:sz w:val="28"/>
          <w:szCs w:val="28"/>
        </w:rPr>
        <w:t>становки с пожарами,</w:t>
      </w:r>
      <w:r w:rsidRPr="006001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предупреждения пожаров, гибели и травмирования людей, в том числе детей, в зимний пожар</w:t>
      </w:r>
      <w:r w:rsidRPr="0060019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0019D">
        <w:rPr>
          <w:rFonts w:ascii="Times New Roman" w:hAnsi="Times New Roman" w:cs="Times New Roman"/>
          <w:bCs/>
          <w:color w:val="000000"/>
          <w:sz w:val="28"/>
          <w:szCs w:val="28"/>
        </w:rPr>
        <w:t>опасный период:</w:t>
      </w:r>
    </w:p>
    <w:p w:rsidR="0060019D" w:rsidRPr="0060019D" w:rsidRDefault="0060019D" w:rsidP="00600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2.1. Организовать проведение инструктажей о мерах пожарной бе</w:t>
      </w:r>
      <w:r w:rsidRPr="0060019D">
        <w:rPr>
          <w:rFonts w:ascii="Times New Roman" w:hAnsi="Times New Roman" w:cs="Times New Roman"/>
          <w:sz w:val="28"/>
          <w:szCs w:val="28"/>
        </w:rPr>
        <w:t>з</w:t>
      </w:r>
      <w:r w:rsidRPr="0060019D">
        <w:rPr>
          <w:rFonts w:ascii="Times New Roman" w:hAnsi="Times New Roman" w:cs="Times New Roman"/>
          <w:sz w:val="28"/>
          <w:szCs w:val="28"/>
        </w:rPr>
        <w:t>опасности с населением в жилом фонде совместно с 2 ПСО, ОМВД по Ахт</w:t>
      </w:r>
      <w:r w:rsidRPr="0060019D">
        <w:rPr>
          <w:rFonts w:ascii="Times New Roman" w:hAnsi="Times New Roman" w:cs="Times New Roman"/>
          <w:sz w:val="28"/>
          <w:szCs w:val="28"/>
        </w:rPr>
        <w:t>у</w:t>
      </w:r>
      <w:r w:rsidRPr="0060019D">
        <w:rPr>
          <w:rFonts w:ascii="Times New Roman" w:hAnsi="Times New Roman" w:cs="Times New Roman"/>
          <w:sz w:val="28"/>
          <w:szCs w:val="28"/>
        </w:rPr>
        <w:t>бинскому району, адм</w:t>
      </w:r>
      <w:r w:rsidRPr="0060019D">
        <w:rPr>
          <w:rFonts w:ascii="Times New Roman" w:hAnsi="Times New Roman" w:cs="Times New Roman"/>
          <w:sz w:val="28"/>
          <w:szCs w:val="28"/>
        </w:rPr>
        <w:t>и</w:t>
      </w:r>
      <w:r w:rsidRPr="0060019D">
        <w:rPr>
          <w:rFonts w:ascii="Times New Roman" w:hAnsi="Times New Roman" w:cs="Times New Roman"/>
          <w:sz w:val="28"/>
          <w:szCs w:val="28"/>
        </w:rPr>
        <w:t xml:space="preserve">нистрации МО, ГКУ «Центр социальной поддержки населения Ахтубинского района», ВДПО, </w:t>
      </w:r>
      <w:proofErr w:type="gramStart"/>
      <w:r w:rsidRPr="0060019D">
        <w:rPr>
          <w:rFonts w:ascii="Times New Roman" w:hAnsi="Times New Roman" w:cs="Times New Roman"/>
          <w:sz w:val="28"/>
          <w:szCs w:val="28"/>
        </w:rPr>
        <w:t>ТСЖ,УК</w:t>
      </w:r>
      <w:proofErr w:type="gramEnd"/>
      <w:r w:rsidRPr="0060019D">
        <w:rPr>
          <w:rFonts w:ascii="Times New Roman" w:hAnsi="Times New Roman" w:cs="Times New Roman"/>
          <w:sz w:val="28"/>
          <w:szCs w:val="28"/>
        </w:rPr>
        <w:t xml:space="preserve"> на подведомственной территории. Обр</w:t>
      </w:r>
      <w:r w:rsidRPr="0060019D">
        <w:rPr>
          <w:rFonts w:ascii="Times New Roman" w:hAnsi="Times New Roman" w:cs="Times New Roman"/>
          <w:sz w:val="28"/>
          <w:szCs w:val="28"/>
        </w:rPr>
        <w:t>а</w:t>
      </w:r>
      <w:r w:rsidRPr="0060019D">
        <w:rPr>
          <w:rFonts w:ascii="Times New Roman" w:hAnsi="Times New Roman" w:cs="Times New Roman"/>
          <w:sz w:val="28"/>
          <w:szCs w:val="28"/>
        </w:rPr>
        <w:t>тить особое внимание на неблагополучные семьи, семьи с детьми дошкольного и младшего школьного возраста,</w:t>
      </w:r>
      <w:r w:rsidRPr="006001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0019D">
        <w:rPr>
          <w:rFonts w:ascii="Times New Roman" w:hAnsi="Times New Roman" w:cs="Times New Roman"/>
          <w:sz w:val="28"/>
          <w:szCs w:val="28"/>
        </w:rPr>
        <w:t>состояние электропр</w:t>
      </w:r>
      <w:r w:rsidRPr="0060019D">
        <w:rPr>
          <w:rFonts w:ascii="Times New Roman" w:hAnsi="Times New Roman" w:cs="Times New Roman"/>
          <w:sz w:val="28"/>
          <w:szCs w:val="28"/>
        </w:rPr>
        <w:t>о</w:t>
      </w:r>
      <w:r w:rsidRPr="0060019D">
        <w:rPr>
          <w:rFonts w:ascii="Times New Roman" w:hAnsi="Times New Roman" w:cs="Times New Roman"/>
          <w:sz w:val="28"/>
          <w:szCs w:val="28"/>
        </w:rPr>
        <w:t>водки, печного отопления, внутридомового газового хозяйства, эксплуатации бытового электрообор</w:t>
      </w:r>
      <w:r w:rsidRPr="0060019D">
        <w:rPr>
          <w:rFonts w:ascii="Times New Roman" w:hAnsi="Times New Roman" w:cs="Times New Roman"/>
          <w:sz w:val="28"/>
          <w:szCs w:val="28"/>
        </w:rPr>
        <w:t>у</w:t>
      </w:r>
      <w:r w:rsidRPr="0060019D">
        <w:rPr>
          <w:rFonts w:ascii="Times New Roman" w:hAnsi="Times New Roman" w:cs="Times New Roman"/>
          <w:sz w:val="28"/>
          <w:szCs w:val="28"/>
        </w:rPr>
        <w:t>дования, наличие первичных средств пожаротушения, знание порядка вызова пожарной охраны и де</w:t>
      </w:r>
      <w:r w:rsidRPr="0060019D">
        <w:rPr>
          <w:rFonts w:ascii="Times New Roman" w:hAnsi="Times New Roman" w:cs="Times New Roman"/>
          <w:sz w:val="28"/>
          <w:szCs w:val="28"/>
        </w:rPr>
        <w:t>й</w:t>
      </w:r>
      <w:r w:rsidRPr="0060019D">
        <w:rPr>
          <w:rFonts w:ascii="Times New Roman" w:hAnsi="Times New Roman" w:cs="Times New Roman"/>
          <w:sz w:val="28"/>
          <w:szCs w:val="28"/>
        </w:rPr>
        <w:t xml:space="preserve">ствиям до ее прибытия. </w:t>
      </w:r>
    </w:p>
    <w:p w:rsidR="0060019D" w:rsidRPr="0060019D" w:rsidRDefault="0060019D" w:rsidP="0060019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632"/>
      <w:r w:rsidRPr="0060019D">
        <w:rPr>
          <w:rFonts w:ascii="Times New Roman" w:hAnsi="Times New Roman" w:cs="Times New Roman"/>
          <w:sz w:val="28"/>
          <w:szCs w:val="28"/>
        </w:rPr>
        <w:t>2.2. Принять меры по обеспечению пожарной безопасности муниц</w:t>
      </w:r>
      <w:r w:rsidRPr="0060019D">
        <w:rPr>
          <w:rFonts w:ascii="Times New Roman" w:hAnsi="Times New Roman" w:cs="Times New Roman"/>
          <w:sz w:val="28"/>
          <w:szCs w:val="28"/>
        </w:rPr>
        <w:t>и</w:t>
      </w:r>
      <w:r w:rsidRPr="0060019D">
        <w:rPr>
          <w:rFonts w:ascii="Times New Roman" w:hAnsi="Times New Roman" w:cs="Times New Roman"/>
          <w:sz w:val="28"/>
          <w:szCs w:val="28"/>
        </w:rPr>
        <w:t>пального образования и объектов муниципальной собственности, надлеж</w:t>
      </w:r>
      <w:r w:rsidRPr="0060019D">
        <w:rPr>
          <w:rFonts w:ascii="Times New Roman" w:hAnsi="Times New Roman" w:cs="Times New Roman"/>
          <w:sz w:val="28"/>
          <w:szCs w:val="28"/>
        </w:rPr>
        <w:t>а</w:t>
      </w:r>
      <w:r w:rsidRPr="0060019D">
        <w:rPr>
          <w:rFonts w:ascii="Times New Roman" w:hAnsi="Times New Roman" w:cs="Times New Roman"/>
          <w:sz w:val="28"/>
          <w:szCs w:val="28"/>
        </w:rPr>
        <w:t>щее с</w:t>
      </w:r>
      <w:r w:rsidRPr="0060019D">
        <w:rPr>
          <w:rFonts w:ascii="Times New Roman" w:hAnsi="Times New Roman" w:cs="Times New Roman"/>
          <w:sz w:val="28"/>
          <w:szCs w:val="28"/>
        </w:rPr>
        <w:t>о</w:t>
      </w:r>
      <w:r w:rsidRPr="0060019D">
        <w:rPr>
          <w:rFonts w:ascii="Times New Roman" w:hAnsi="Times New Roman" w:cs="Times New Roman"/>
          <w:sz w:val="28"/>
          <w:szCs w:val="28"/>
        </w:rPr>
        <w:t>стояние источников противопожарного водоснабжения и содержание в испра</w:t>
      </w:r>
      <w:r w:rsidRPr="0060019D">
        <w:rPr>
          <w:rFonts w:ascii="Times New Roman" w:hAnsi="Times New Roman" w:cs="Times New Roman"/>
          <w:sz w:val="28"/>
          <w:szCs w:val="28"/>
        </w:rPr>
        <w:t>в</w:t>
      </w:r>
      <w:r w:rsidRPr="0060019D">
        <w:rPr>
          <w:rFonts w:ascii="Times New Roman" w:hAnsi="Times New Roman" w:cs="Times New Roman"/>
          <w:sz w:val="28"/>
          <w:szCs w:val="28"/>
        </w:rPr>
        <w:t>ном состоянии средств обеспечения пожарной безопасности жилых и общ</w:t>
      </w:r>
      <w:r w:rsidRPr="0060019D">
        <w:rPr>
          <w:rFonts w:ascii="Times New Roman" w:hAnsi="Times New Roman" w:cs="Times New Roman"/>
          <w:sz w:val="28"/>
          <w:szCs w:val="28"/>
        </w:rPr>
        <w:t>е</w:t>
      </w:r>
      <w:r w:rsidRPr="0060019D">
        <w:rPr>
          <w:rFonts w:ascii="Times New Roman" w:hAnsi="Times New Roman" w:cs="Times New Roman"/>
          <w:sz w:val="28"/>
          <w:szCs w:val="28"/>
        </w:rPr>
        <w:t>ственных зданий, находящихся в муниципальной собственности.</w:t>
      </w:r>
    </w:p>
    <w:p w:rsidR="0060019D" w:rsidRPr="0060019D" w:rsidRDefault="0060019D" w:rsidP="0060019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635"/>
      <w:bookmarkEnd w:id="0"/>
      <w:r w:rsidRPr="0060019D">
        <w:rPr>
          <w:rFonts w:ascii="Times New Roman" w:hAnsi="Times New Roman" w:cs="Times New Roman"/>
          <w:sz w:val="28"/>
          <w:szCs w:val="28"/>
        </w:rPr>
        <w:lastRenderedPageBreak/>
        <w:t>2.3. При осложнении оперативной обстановки с пожарами использ</w:t>
      </w:r>
      <w:r w:rsidRPr="0060019D">
        <w:rPr>
          <w:rFonts w:ascii="Times New Roman" w:hAnsi="Times New Roman" w:cs="Times New Roman"/>
          <w:sz w:val="28"/>
          <w:szCs w:val="28"/>
        </w:rPr>
        <w:t>о</w:t>
      </w:r>
      <w:r w:rsidRPr="0060019D">
        <w:rPr>
          <w:rFonts w:ascii="Times New Roman" w:hAnsi="Times New Roman" w:cs="Times New Roman"/>
          <w:sz w:val="28"/>
          <w:szCs w:val="28"/>
        </w:rPr>
        <w:t>вать право установления особого противопожарного режима на территории мун</w:t>
      </w:r>
      <w:r w:rsidRPr="0060019D">
        <w:rPr>
          <w:rFonts w:ascii="Times New Roman" w:hAnsi="Times New Roman" w:cs="Times New Roman"/>
          <w:sz w:val="28"/>
          <w:szCs w:val="28"/>
        </w:rPr>
        <w:t>и</w:t>
      </w:r>
      <w:r w:rsidRPr="0060019D">
        <w:rPr>
          <w:rFonts w:ascii="Times New Roman" w:hAnsi="Times New Roman" w:cs="Times New Roman"/>
          <w:sz w:val="28"/>
          <w:szCs w:val="28"/>
        </w:rPr>
        <w:t>ципального образования, а также дополнительные требования пожарной безопа</w:t>
      </w:r>
      <w:r w:rsidRPr="0060019D">
        <w:rPr>
          <w:rFonts w:ascii="Times New Roman" w:hAnsi="Times New Roman" w:cs="Times New Roman"/>
          <w:sz w:val="28"/>
          <w:szCs w:val="28"/>
        </w:rPr>
        <w:t>с</w:t>
      </w:r>
      <w:r w:rsidRPr="0060019D">
        <w:rPr>
          <w:rFonts w:ascii="Times New Roman" w:hAnsi="Times New Roman" w:cs="Times New Roman"/>
          <w:sz w:val="28"/>
          <w:szCs w:val="28"/>
        </w:rPr>
        <w:t>ности на время его действия.</w:t>
      </w:r>
    </w:p>
    <w:p w:rsidR="0060019D" w:rsidRPr="0060019D" w:rsidRDefault="0060019D" w:rsidP="0060019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636"/>
      <w:bookmarkEnd w:id="1"/>
      <w:r w:rsidRPr="0060019D">
        <w:rPr>
          <w:rFonts w:ascii="Times New Roman" w:hAnsi="Times New Roman" w:cs="Times New Roman"/>
          <w:sz w:val="28"/>
          <w:szCs w:val="28"/>
        </w:rPr>
        <w:t>2.4. Организовать беспрепятственный проезд пожарной техники к м</w:t>
      </w:r>
      <w:r w:rsidRPr="0060019D">
        <w:rPr>
          <w:rFonts w:ascii="Times New Roman" w:hAnsi="Times New Roman" w:cs="Times New Roman"/>
          <w:sz w:val="28"/>
          <w:szCs w:val="28"/>
        </w:rPr>
        <w:t>е</w:t>
      </w:r>
      <w:r w:rsidRPr="0060019D">
        <w:rPr>
          <w:rFonts w:ascii="Times New Roman" w:hAnsi="Times New Roman" w:cs="Times New Roman"/>
          <w:sz w:val="28"/>
          <w:szCs w:val="28"/>
        </w:rPr>
        <w:t>сту пожара, а также</w:t>
      </w:r>
      <w:bookmarkStart w:id="3" w:name="sub_637"/>
      <w:bookmarkEnd w:id="2"/>
      <w:r w:rsidRPr="0060019D">
        <w:rPr>
          <w:rFonts w:ascii="Times New Roman" w:hAnsi="Times New Roman" w:cs="Times New Roman"/>
          <w:sz w:val="28"/>
          <w:szCs w:val="28"/>
        </w:rPr>
        <w:t xml:space="preserve"> оповещение населения о пожаре.</w:t>
      </w:r>
    </w:p>
    <w:p w:rsidR="0060019D" w:rsidRPr="0060019D" w:rsidRDefault="0060019D" w:rsidP="0060019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638"/>
      <w:bookmarkEnd w:id="3"/>
      <w:r w:rsidRPr="0060019D">
        <w:rPr>
          <w:rFonts w:ascii="Times New Roman" w:hAnsi="Times New Roman" w:cs="Times New Roman"/>
          <w:sz w:val="28"/>
          <w:szCs w:val="28"/>
        </w:rPr>
        <w:t>2.5. Организовать обучение населения мерам пожарной безопасности и пропаганду в области пожарной безопасности посредством проведения с</w:t>
      </w:r>
      <w:r w:rsidRPr="0060019D">
        <w:rPr>
          <w:rFonts w:ascii="Times New Roman" w:hAnsi="Times New Roman" w:cs="Times New Roman"/>
          <w:sz w:val="28"/>
          <w:szCs w:val="28"/>
        </w:rPr>
        <w:t>о</w:t>
      </w:r>
      <w:r w:rsidRPr="0060019D">
        <w:rPr>
          <w:rFonts w:ascii="Times New Roman" w:hAnsi="Times New Roman" w:cs="Times New Roman"/>
          <w:sz w:val="28"/>
          <w:szCs w:val="28"/>
        </w:rPr>
        <w:t>браний, распространение листовок на противопожарную тематику в зи</w:t>
      </w:r>
      <w:r w:rsidRPr="0060019D">
        <w:rPr>
          <w:rFonts w:ascii="Times New Roman" w:hAnsi="Times New Roman" w:cs="Times New Roman"/>
          <w:sz w:val="28"/>
          <w:szCs w:val="28"/>
        </w:rPr>
        <w:t>м</w:t>
      </w:r>
      <w:r w:rsidRPr="0060019D">
        <w:rPr>
          <w:rFonts w:ascii="Times New Roman" w:hAnsi="Times New Roman" w:cs="Times New Roman"/>
          <w:sz w:val="28"/>
          <w:szCs w:val="28"/>
        </w:rPr>
        <w:t>ний пожароопасный период года.</w:t>
      </w:r>
    </w:p>
    <w:bookmarkEnd w:id="4"/>
    <w:p w:rsidR="0060019D" w:rsidRPr="0060019D" w:rsidRDefault="0060019D" w:rsidP="0060019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2.6. Организовать обходы мест проживания неблагополучных семей, малоимущих, многодетных семей с детьми и групп «риска» в целях провед</w:t>
      </w:r>
      <w:r w:rsidRPr="0060019D">
        <w:rPr>
          <w:rFonts w:ascii="Times New Roman" w:hAnsi="Times New Roman" w:cs="Times New Roman"/>
          <w:sz w:val="28"/>
          <w:szCs w:val="28"/>
        </w:rPr>
        <w:t>е</w:t>
      </w:r>
      <w:r w:rsidRPr="0060019D">
        <w:rPr>
          <w:rFonts w:ascii="Times New Roman" w:hAnsi="Times New Roman" w:cs="Times New Roman"/>
          <w:sz w:val="28"/>
          <w:szCs w:val="28"/>
        </w:rPr>
        <w:t>ния разъяснительной работы о соблюдении требований пожарной безопасн</w:t>
      </w:r>
      <w:r w:rsidRPr="0060019D">
        <w:rPr>
          <w:rFonts w:ascii="Times New Roman" w:hAnsi="Times New Roman" w:cs="Times New Roman"/>
          <w:sz w:val="28"/>
          <w:szCs w:val="28"/>
        </w:rPr>
        <w:t>о</w:t>
      </w:r>
      <w:r w:rsidRPr="0060019D">
        <w:rPr>
          <w:rFonts w:ascii="Times New Roman" w:hAnsi="Times New Roman" w:cs="Times New Roman"/>
          <w:sz w:val="28"/>
          <w:szCs w:val="28"/>
        </w:rPr>
        <w:t>сти, особое внимание обратить на предупреждение пожаров от неисправн</w:t>
      </w:r>
      <w:r w:rsidRPr="0060019D">
        <w:rPr>
          <w:rFonts w:ascii="Times New Roman" w:hAnsi="Times New Roman" w:cs="Times New Roman"/>
          <w:sz w:val="28"/>
          <w:szCs w:val="28"/>
        </w:rPr>
        <w:t>о</w:t>
      </w:r>
      <w:r w:rsidRPr="0060019D">
        <w:rPr>
          <w:rFonts w:ascii="Times New Roman" w:hAnsi="Times New Roman" w:cs="Times New Roman"/>
          <w:sz w:val="28"/>
          <w:szCs w:val="28"/>
        </w:rPr>
        <w:t>сти электрооборудования, бытовых электроприборов, печного и другого от</w:t>
      </w:r>
      <w:r w:rsidRPr="0060019D">
        <w:rPr>
          <w:rFonts w:ascii="Times New Roman" w:hAnsi="Times New Roman" w:cs="Times New Roman"/>
          <w:sz w:val="28"/>
          <w:szCs w:val="28"/>
        </w:rPr>
        <w:t>о</w:t>
      </w:r>
      <w:r w:rsidRPr="0060019D">
        <w:rPr>
          <w:rFonts w:ascii="Times New Roman" w:hAnsi="Times New Roman" w:cs="Times New Roman"/>
          <w:sz w:val="28"/>
          <w:szCs w:val="28"/>
        </w:rPr>
        <w:t>пительного оборудов</w:t>
      </w:r>
      <w:r w:rsidRPr="0060019D">
        <w:rPr>
          <w:rFonts w:ascii="Times New Roman" w:hAnsi="Times New Roman" w:cs="Times New Roman"/>
          <w:sz w:val="28"/>
          <w:szCs w:val="28"/>
        </w:rPr>
        <w:t>а</w:t>
      </w:r>
      <w:r w:rsidRPr="0060019D">
        <w:rPr>
          <w:rFonts w:ascii="Times New Roman" w:hAnsi="Times New Roman" w:cs="Times New Roman"/>
          <w:sz w:val="28"/>
          <w:szCs w:val="28"/>
        </w:rPr>
        <w:t>ния в зимний период года.</w:t>
      </w:r>
    </w:p>
    <w:p w:rsidR="0060019D" w:rsidRPr="0060019D" w:rsidRDefault="0060019D" w:rsidP="0060019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2.7. Организовать и провести рейды по жилому сектору с целью пред</w:t>
      </w:r>
      <w:r w:rsidRPr="0060019D">
        <w:rPr>
          <w:rFonts w:ascii="Times New Roman" w:hAnsi="Times New Roman" w:cs="Times New Roman"/>
          <w:sz w:val="28"/>
          <w:szCs w:val="28"/>
        </w:rPr>
        <w:t>у</w:t>
      </w:r>
      <w:r w:rsidRPr="0060019D">
        <w:rPr>
          <w:rFonts w:ascii="Times New Roman" w:hAnsi="Times New Roman" w:cs="Times New Roman"/>
          <w:sz w:val="28"/>
          <w:szCs w:val="28"/>
        </w:rPr>
        <w:t>преждения нарушений при складировании сена вблизи жилых домов и надворных построек.</w:t>
      </w:r>
    </w:p>
    <w:p w:rsidR="0060019D" w:rsidRPr="0060019D" w:rsidRDefault="0060019D" w:rsidP="00600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2.8. Организовать совместно с ОНД и ПР по Ахтубинскому району размещение в местах массового пребывания людей информационных мат</w:t>
      </w:r>
      <w:r w:rsidRPr="0060019D">
        <w:rPr>
          <w:rFonts w:ascii="Times New Roman" w:hAnsi="Times New Roman" w:cs="Times New Roman"/>
          <w:sz w:val="28"/>
          <w:szCs w:val="28"/>
        </w:rPr>
        <w:t>е</w:t>
      </w:r>
      <w:r w:rsidRPr="0060019D">
        <w:rPr>
          <w:rFonts w:ascii="Times New Roman" w:hAnsi="Times New Roman" w:cs="Times New Roman"/>
          <w:sz w:val="28"/>
          <w:szCs w:val="28"/>
        </w:rPr>
        <w:t>риалов по предупреждению пожаров в жилье и гибели людей (детей) на п</w:t>
      </w:r>
      <w:r w:rsidRPr="0060019D">
        <w:rPr>
          <w:rFonts w:ascii="Times New Roman" w:hAnsi="Times New Roman" w:cs="Times New Roman"/>
          <w:sz w:val="28"/>
          <w:szCs w:val="28"/>
        </w:rPr>
        <w:t>о</w:t>
      </w:r>
      <w:r w:rsidRPr="0060019D">
        <w:rPr>
          <w:rFonts w:ascii="Times New Roman" w:hAnsi="Times New Roman" w:cs="Times New Roman"/>
          <w:sz w:val="28"/>
          <w:szCs w:val="28"/>
        </w:rPr>
        <w:t>жарах.</w:t>
      </w:r>
    </w:p>
    <w:p w:rsidR="0060019D" w:rsidRPr="0060019D" w:rsidRDefault="0060019D" w:rsidP="00600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2.9. Организовать работу по выявлению бесхозяйных зданий, сооруж</w:t>
      </w:r>
      <w:r w:rsidRPr="0060019D">
        <w:rPr>
          <w:rFonts w:ascii="Times New Roman" w:hAnsi="Times New Roman" w:cs="Times New Roman"/>
          <w:sz w:val="28"/>
          <w:szCs w:val="28"/>
        </w:rPr>
        <w:t>е</w:t>
      </w:r>
      <w:r w:rsidRPr="0060019D">
        <w:rPr>
          <w:rFonts w:ascii="Times New Roman" w:hAnsi="Times New Roman" w:cs="Times New Roman"/>
          <w:sz w:val="28"/>
          <w:szCs w:val="28"/>
        </w:rPr>
        <w:t>ний, строений и их сносу в установленном законном порядке, отключению от энергоснабжения не эксплуатируемых зданий.</w:t>
      </w:r>
    </w:p>
    <w:p w:rsidR="0060019D" w:rsidRPr="0060019D" w:rsidRDefault="0060019D" w:rsidP="00600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2.10. Продолжить реализацию мероприятий, предусмотренных расп</w:t>
      </w:r>
      <w:r w:rsidRPr="0060019D">
        <w:rPr>
          <w:rFonts w:ascii="Times New Roman" w:hAnsi="Times New Roman" w:cs="Times New Roman"/>
          <w:sz w:val="28"/>
          <w:szCs w:val="28"/>
        </w:rPr>
        <w:t>о</w:t>
      </w:r>
      <w:r w:rsidRPr="0060019D">
        <w:rPr>
          <w:rFonts w:ascii="Times New Roman" w:hAnsi="Times New Roman" w:cs="Times New Roman"/>
          <w:sz w:val="28"/>
          <w:szCs w:val="28"/>
        </w:rPr>
        <w:t>ряжениями Правительства Астраханской области от 09.10.2020 №413-ПР «О мерах пожарной безопасности на территории Астраханской области в осе</w:t>
      </w:r>
      <w:r w:rsidRPr="0060019D">
        <w:rPr>
          <w:rFonts w:ascii="Times New Roman" w:hAnsi="Times New Roman" w:cs="Times New Roman"/>
          <w:sz w:val="28"/>
          <w:szCs w:val="28"/>
        </w:rPr>
        <w:t>н</w:t>
      </w:r>
      <w:r w:rsidRPr="0060019D">
        <w:rPr>
          <w:rFonts w:ascii="Times New Roman" w:hAnsi="Times New Roman" w:cs="Times New Roman"/>
          <w:sz w:val="28"/>
          <w:szCs w:val="28"/>
        </w:rPr>
        <w:t>не-зимний период 2020-2021 года» и от 29.05.2019 №236-Пр «О комплексе мероприятий по повышению эффективности принимаемых мер по обеспеч</w:t>
      </w:r>
      <w:r w:rsidRPr="0060019D">
        <w:rPr>
          <w:rFonts w:ascii="Times New Roman" w:hAnsi="Times New Roman" w:cs="Times New Roman"/>
          <w:sz w:val="28"/>
          <w:szCs w:val="28"/>
        </w:rPr>
        <w:t>е</w:t>
      </w:r>
      <w:r w:rsidRPr="0060019D">
        <w:rPr>
          <w:rFonts w:ascii="Times New Roman" w:hAnsi="Times New Roman" w:cs="Times New Roman"/>
          <w:sz w:val="28"/>
          <w:szCs w:val="28"/>
        </w:rPr>
        <w:t>нию пожарной безопасности и предупреждению гибели детей при пожарах на территории Астраханской области на 2019-2024 годы».</w:t>
      </w:r>
    </w:p>
    <w:p w:rsidR="0060019D" w:rsidRPr="0060019D" w:rsidRDefault="0060019D" w:rsidP="00600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2.11. Провести разъяснительную работу с собственниками индивид</w:t>
      </w:r>
      <w:r w:rsidRPr="0060019D">
        <w:rPr>
          <w:rFonts w:ascii="Times New Roman" w:hAnsi="Times New Roman" w:cs="Times New Roman"/>
          <w:sz w:val="28"/>
          <w:szCs w:val="28"/>
        </w:rPr>
        <w:t>у</w:t>
      </w:r>
      <w:r w:rsidRPr="0060019D">
        <w:rPr>
          <w:rFonts w:ascii="Times New Roman" w:hAnsi="Times New Roman" w:cs="Times New Roman"/>
          <w:sz w:val="28"/>
          <w:szCs w:val="28"/>
        </w:rPr>
        <w:t>альных жилых домов:</w:t>
      </w:r>
    </w:p>
    <w:p w:rsidR="0060019D" w:rsidRPr="0060019D" w:rsidRDefault="0060019D" w:rsidP="00600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- по обеспечению на участках емкости (бочки) с водой или огнетуш</w:t>
      </w:r>
      <w:r w:rsidRPr="0060019D">
        <w:rPr>
          <w:rFonts w:ascii="Times New Roman" w:hAnsi="Times New Roman" w:cs="Times New Roman"/>
          <w:sz w:val="28"/>
          <w:szCs w:val="28"/>
        </w:rPr>
        <w:t>и</w:t>
      </w:r>
      <w:r w:rsidRPr="0060019D">
        <w:rPr>
          <w:rFonts w:ascii="Times New Roman" w:hAnsi="Times New Roman" w:cs="Times New Roman"/>
          <w:sz w:val="28"/>
          <w:szCs w:val="28"/>
        </w:rPr>
        <w:t>теля, порядку реагирования (оказание посильной помощи по эвакуации (сп</w:t>
      </w:r>
      <w:r w:rsidRPr="0060019D">
        <w:rPr>
          <w:rFonts w:ascii="Times New Roman" w:hAnsi="Times New Roman" w:cs="Times New Roman"/>
          <w:sz w:val="28"/>
          <w:szCs w:val="28"/>
        </w:rPr>
        <w:t>а</w:t>
      </w:r>
      <w:r w:rsidRPr="0060019D">
        <w:rPr>
          <w:rFonts w:ascii="Times New Roman" w:hAnsi="Times New Roman" w:cs="Times New Roman"/>
          <w:sz w:val="28"/>
          <w:szCs w:val="28"/>
        </w:rPr>
        <w:t>сению) людей) и действиям при возникновении пожара на территориях пос</w:t>
      </w:r>
      <w:r w:rsidRPr="0060019D">
        <w:rPr>
          <w:rFonts w:ascii="Times New Roman" w:hAnsi="Times New Roman" w:cs="Times New Roman"/>
          <w:sz w:val="28"/>
          <w:szCs w:val="28"/>
        </w:rPr>
        <w:t>е</w:t>
      </w:r>
      <w:r w:rsidRPr="0060019D">
        <w:rPr>
          <w:rFonts w:ascii="Times New Roman" w:hAnsi="Times New Roman" w:cs="Times New Roman"/>
          <w:sz w:val="28"/>
          <w:szCs w:val="28"/>
        </w:rPr>
        <w:t>ления, порядку оповещения населения и ДПД о пож</w:t>
      </w:r>
      <w:r w:rsidRPr="0060019D">
        <w:rPr>
          <w:rFonts w:ascii="Times New Roman" w:hAnsi="Times New Roman" w:cs="Times New Roman"/>
          <w:sz w:val="28"/>
          <w:szCs w:val="28"/>
        </w:rPr>
        <w:t>а</w:t>
      </w:r>
      <w:r w:rsidRPr="0060019D">
        <w:rPr>
          <w:rFonts w:ascii="Times New Roman" w:hAnsi="Times New Roman" w:cs="Times New Roman"/>
          <w:sz w:val="28"/>
          <w:szCs w:val="28"/>
        </w:rPr>
        <w:t>ре;</w:t>
      </w:r>
    </w:p>
    <w:p w:rsidR="0060019D" w:rsidRPr="0060019D" w:rsidRDefault="0060019D" w:rsidP="00600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- по запрету на территориях, прилегающих к жилым домам и хозя</w:t>
      </w:r>
      <w:r w:rsidRPr="0060019D">
        <w:rPr>
          <w:rFonts w:ascii="Times New Roman" w:hAnsi="Times New Roman" w:cs="Times New Roman"/>
          <w:sz w:val="28"/>
          <w:szCs w:val="28"/>
        </w:rPr>
        <w:t>й</w:t>
      </w:r>
      <w:r w:rsidRPr="0060019D">
        <w:rPr>
          <w:rFonts w:ascii="Times New Roman" w:hAnsi="Times New Roman" w:cs="Times New Roman"/>
          <w:sz w:val="28"/>
          <w:szCs w:val="28"/>
        </w:rPr>
        <w:t>ственным постройкам, хранения емкостей с легковоспламеняющимися и г</w:t>
      </w:r>
      <w:r w:rsidRPr="0060019D">
        <w:rPr>
          <w:rFonts w:ascii="Times New Roman" w:hAnsi="Times New Roman" w:cs="Times New Roman"/>
          <w:sz w:val="28"/>
          <w:szCs w:val="28"/>
        </w:rPr>
        <w:t>о</w:t>
      </w:r>
      <w:r w:rsidRPr="0060019D">
        <w:rPr>
          <w:rFonts w:ascii="Times New Roman" w:hAnsi="Times New Roman" w:cs="Times New Roman"/>
          <w:sz w:val="28"/>
          <w:szCs w:val="28"/>
        </w:rPr>
        <w:t>рючими жидкостями, горючими г</w:t>
      </w:r>
      <w:r w:rsidRPr="0060019D">
        <w:rPr>
          <w:rFonts w:ascii="Times New Roman" w:hAnsi="Times New Roman" w:cs="Times New Roman"/>
          <w:sz w:val="28"/>
          <w:szCs w:val="28"/>
        </w:rPr>
        <w:t>а</w:t>
      </w:r>
      <w:r w:rsidRPr="0060019D">
        <w:rPr>
          <w:rFonts w:ascii="Times New Roman" w:hAnsi="Times New Roman" w:cs="Times New Roman"/>
          <w:sz w:val="28"/>
          <w:szCs w:val="28"/>
        </w:rPr>
        <w:t>зами;</w:t>
      </w:r>
    </w:p>
    <w:p w:rsidR="0060019D" w:rsidRPr="0060019D" w:rsidRDefault="0060019D" w:rsidP="00600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lastRenderedPageBreak/>
        <w:t>О запрете при эксплуатации печного отопления:</w:t>
      </w:r>
    </w:p>
    <w:p w:rsidR="0060019D" w:rsidRPr="0060019D" w:rsidRDefault="0060019D" w:rsidP="00600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а) оставлять без присмотра печи, которые топятся, а также поручать надзора за ними детям;</w:t>
      </w:r>
    </w:p>
    <w:p w:rsidR="0060019D" w:rsidRPr="0060019D" w:rsidRDefault="0060019D" w:rsidP="00600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б) располагать топливо, другие горючие вещества и материалов на предтопочном листе;</w:t>
      </w:r>
    </w:p>
    <w:p w:rsidR="0060019D" w:rsidRPr="0060019D" w:rsidRDefault="0060019D" w:rsidP="00600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в) применять для розжига печей бензин, керосин, дизельное топливо и другие легковоспламеняющиеся и горючие жидкости;</w:t>
      </w:r>
    </w:p>
    <w:p w:rsidR="0060019D" w:rsidRPr="0060019D" w:rsidRDefault="0060019D" w:rsidP="00600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г) топить углем, коксом и газом печи, не предназначенных для этих в</w:t>
      </w:r>
      <w:r w:rsidRPr="0060019D">
        <w:rPr>
          <w:rFonts w:ascii="Times New Roman" w:hAnsi="Times New Roman" w:cs="Times New Roman"/>
          <w:sz w:val="28"/>
          <w:szCs w:val="28"/>
        </w:rPr>
        <w:t>и</w:t>
      </w:r>
      <w:r w:rsidRPr="0060019D">
        <w:rPr>
          <w:rFonts w:ascii="Times New Roman" w:hAnsi="Times New Roman" w:cs="Times New Roman"/>
          <w:sz w:val="28"/>
          <w:szCs w:val="28"/>
        </w:rPr>
        <w:t>дов топлива;</w:t>
      </w:r>
    </w:p>
    <w:p w:rsidR="0060019D" w:rsidRPr="0060019D" w:rsidRDefault="0060019D" w:rsidP="00600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д) перекаливать печи;</w:t>
      </w:r>
    </w:p>
    <w:p w:rsidR="0060019D" w:rsidRPr="0060019D" w:rsidRDefault="0060019D" w:rsidP="00600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О запрете хранения баллонов с горючими газами в индивидуальных жилых домах, квартирах и жилых комнатах, а также на кухнях, путях эваку</w:t>
      </w:r>
      <w:r w:rsidRPr="0060019D">
        <w:rPr>
          <w:rFonts w:ascii="Times New Roman" w:hAnsi="Times New Roman" w:cs="Times New Roman"/>
          <w:sz w:val="28"/>
          <w:szCs w:val="28"/>
        </w:rPr>
        <w:t>а</w:t>
      </w:r>
      <w:r w:rsidRPr="0060019D">
        <w:rPr>
          <w:rFonts w:ascii="Times New Roman" w:hAnsi="Times New Roman" w:cs="Times New Roman"/>
          <w:sz w:val="28"/>
          <w:szCs w:val="28"/>
        </w:rPr>
        <w:t>ции, лестничных клетках, в цокольных этажах, в подвальных и чердачных помещениях, на балконах и лодж</w:t>
      </w:r>
      <w:r w:rsidRPr="0060019D">
        <w:rPr>
          <w:rFonts w:ascii="Times New Roman" w:hAnsi="Times New Roman" w:cs="Times New Roman"/>
          <w:sz w:val="28"/>
          <w:szCs w:val="28"/>
        </w:rPr>
        <w:t>и</w:t>
      </w:r>
      <w:r w:rsidRPr="0060019D">
        <w:rPr>
          <w:rFonts w:ascii="Times New Roman" w:hAnsi="Times New Roman" w:cs="Times New Roman"/>
          <w:sz w:val="28"/>
          <w:szCs w:val="28"/>
        </w:rPr>
        <w:t>ях.</w:t>
      </w:r>
    </w:p>
    <w:p w:rsidR="0060019D" w:rsidRPr="0060019D" w:rsidRDefault="0060019D" w:rsidP="0060019D">
      <w:pPr>
        <w:pStyle w:val="2"/>
        <w:spacing w:after="0" w:line="240" w:lineRule="auto"/>
        <w:ind w:left="0" w:firstLine="709"/>
        <w:rPr>
          <w:rFonts w:ascii="Times New Roman" w:hAnsi="Times New Roman"/>
          <w:szCs w:val="28"/>
        </w:rPr>
      </w:pPr>
      <w:r w:rsidRPr="0060019D">
        <w:rPr>
          <w:rFonts w:ascii="Times New Roman" w:hAnsi="Times New Roman"/>
          <w:szCs w:val="28"/>
        </w:rPr>
        <w:t>Рекомендовать жителям:</w:t>
      </w:r>
    </w:p>
    <w:p w:rsidR="0060019D" w:rsidRPr="0060019D" w:rsidRDefault="0060019D" w:rsidP="0060019D">
      <w:pPr>
        <w:pStyle w:val="2"/>
        <w:spacing w:after="0" w:line="240" w:lineRule="auto"/>
        <w:ind w:left="0" w:firstLine="709"/>
        <w:rPr>
          <w:rFonts w:ascii="Times New Roman" w:hAnsi="Times New Roman"/>
          <w:szCs w:val="28"/>
        </w:rPr>
      </w:pPr>
      <w:r w:rsidRPr="0060019D">
        <w:rPr>
          <w:rFonts w:ascii="Times New Roman" w:hAnsi="Times New Roman"/>
          <w:szCs w:val="28"/>
        </w:rPr>
        <w:t xml:space="preserve">- газовые баллоны для бытовых газовых приборов (в том числе кухонных плит, водогрейных котлов, газовых колонок), за исключением 1 баллона объемом не более </w:t>
      </w:r>
      <w:smartTag w:uri="urn:schemas-microsoft-com:office:smarttags" w:element="metricconverter">
        <w:smartTagPr>
          <w:attr w:name="ProductID" w:val="5 литров"/>
        </w:smartTagPr>
        <w:r w:rsidRPr="0060019D">
          <w:rPr>
            <w:rFonts w:ascii="Times New Roman" w:hAnsi="Times New Roman"/>
            <w:szCs w:val="28"/>
          </w:rPr>
          <w:t>5 литров</w:t>
        </w:r>
      </w:smartTag>
      <w:r w:rsidRPr="0060019D">
        <w:rPr>
          <w:rFonts w:ascii="Times New Roman" w:hAnsi="Times New Roman"/>
          <w:szCs w:val="28"/>
        </w:rPr>
        <w:t xml:space="preserve">, подключенного к газовой плите заводского изготовления, располагать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</w:t>
      </w:r>
      <w:smartTag w:uri="urn:schemas-microsoft-com:office:smarttags" w:element="metricconverter">
        <w:smartTagPr>
          <w:attr w:name="ProductID" w:val="5 метров"/>
        </w:smartTagPr>
        <w:r w:rsidRPr="0060019D">
          <w:rPr>
            <w:rFonts w:ascii="Times New Roman" w:hAnsi="Times New Roman"/>
            <w:szCs w:val="28"/>
          </w:rPr>
          <w:t>5 метров</w:t>
        </w:r>
      </w:smartTag>
      <w:r w:rsidRPr="0060019D">
        <w:rPr>
          <w:rFonts w:ascii="Times New Roman" w:hAnsi="Times New Roman"/>
          <w:szCs w:val="28"/>
        </w:rPr>
        <w:t xml:space="preserve"> от входов в здание, цокольные и подвал</w:t>
      </w:r>
      <w:r w:rsidRPr="0060019D">
        <w:rPr>
          <w:rFonts w:ascii="Times New Roman" w:hAnsi="Times New Roman"/>
          <w:szCs w:val="28"/>
        </w:rPr>
        <w:t>ь</w:t>
      </w:r>
      <w:r w:rsidRPr="0060019D">
        <w:rPr>
          <w:rFonts w:ascii="Times New Roman" w:hAnsi="Times New Roman"/>
          <w:szCs w:val="28"/>
        </w:rPr>
        <w:t>ные этажи;</w:t>
      </w:r>
    </w:p>
    <w:p w:rsidR="0060019D" w:rsidRPr="0060019D" w:rsidRDefault="0060019D" w:rsidP="006001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- пристройки и шкафы для газовых баллонов должны запираться на з</w:t>
      </w:r>
      <w:r w:rsidRPr="0060019D">
        <w:rPr>
          <w:rFonts w:ascii="Times New Roman" w:hAnsi="Times New Roman" w:cs="Times New Roman"/>
          <w:sz w:val="28"/>
          <w:szCs w:val="28"/>
        </w:rPr>
        <w:t>а</w:t>
      </w:r>
      <w:r w:rsidRPr="0060019D">
        <w:rPr>
          <w:rFonts w:ascii="Times New Roman" w:hAnsi="Times New Roman" w:cs="Times New Roman"/>
          <w:sz w:val="28"/>
          <w:szCs w:val="28"/>
        </w:rPr>
        <w:t>мок и иметь жалюзи для проветривания, а также предупреждающие надписи: "Огн</w:t>
      </w:r>
      <w:r w:rsidRPr="0060019D">
        <w:rPr>
          <w:rFonts w:ascii="Times New Roman" w:hAnsi="Times New Roman" w:cs="Times New Roman"/>
          <w:sz w:val="28"/>
          <w:szCs w:val="28"/>
        </w:rPr>
        <w:t>е</w:t>
      </w:r>
      <w:r w:rsidRPr="0060019D">
        <w:rPr>
          <w:rFonts w:ascii="Times New Roman" w:hAnsi="Times New Roman" w:cs="Times New Roman"/>
          <w:sz w:val="28"/>
          <w:szCs w:val="28"/>
        </w:rPr>
        <w:t>опасно. Газ".</w:t>
      </w:r>
    </w:p>
    <w:p w:rsidR="0060019D" w:rsidRPr="0060019D" w:rsidRDefault="0060019D" w:rsidP="00600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9D">
        <w:rPr>
          <w:rFonts w:ascii="Times New Roman" w:hAnsi="Times New Roman" w:cs="Times New Roman"/>
          <w:sz w:val="28"/>
          <w:szCs w:val="28"/>
        </w:rPr>
        <w:t>2.12. О проведенных мероприятиях проинформировать через ОНД и ПР по Ахтуби</w:t>
      </w:r>
      <w:r w:rsidRPr="0060019D">
        <w:rPr>
          <w:rFonts w:ascii="Times New Roman" w:hAnsi="Times New Roman" w:cs="Times New Roman"/>
          <w:sz w:val="28"/>
          <w:szCs w:val="28"/>
        </w:rPr>
        <w:t>н</w:t>
      </w:r>
      <w:r w:rsidRPr="0060019D">
        <w:rPr>
          <w:rFonts w:ascii="Times New Roman" w:hAnsi="Times New Roman" w:cs="Times New Roman"/>
          <w:sz w:val="28"/>
          <w:szCs w:val="28"/>
        </w:rPr>
        <w:t>скому району ежемесячно.</w:t>
      </w:r>
    </w:p>
    <w:p w:rsidR="0094394A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Pr="0060019D" w:rsidRDefault="0060019D" w:rsidP="0060019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19D" w:rsidRPr="0060019D" w:rsidRDefault="0060019D" w:rsidP="0060019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60019D" w:rsidRPr="0060019D" w:rsidRDefault="0060019D" w:rsidP="0060019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</w:t>
      </w:r>
      <w:proofErr w:type="gramStart"/>
      <w:r w:rsidRPr="0060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сельсовет»   </w:t>
      </w:r>
      <w:proofErr w:type="gramEnd"/>
      <w:r w:rsidRPr="0060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00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О.В. Мершиёва.</w:t>
      </w: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  <w:sectPr w:rsidR="006001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019D" w:rsidRDefault="0060019D" w:rsidP="0060019D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3                                                                                    </w:t>
      </w:r>
    </w:p>
    <w:p w:rsidR="0060019D" w:rsidRDefault="0060019D" w:rsidP="0060019D">
      <w:pPr>
        <w:spacing w:after="0"/>
        <w:jc w:val="right"/>
      </w:pPr>
      <w:r>
        <w:t xml:space="preserve">                                                                                                                                       Утверждено</w:t>
      </w:r>
    </w:p>
    <w:p w:rsidR="0060019D" w:rsidRDefault="0060019D" w:rsidP="0060019D">
      <w:pPr>
        <w:spacing w:after="0"/>
        <w:jc w:val="right"/>
      </w:pPr>
      <w:r>
        <w:t xml:space="preserve">                                                                                                                                                                                   </w:t>
      </w:r>
      <w:r>
        <w:t>Распоряжением</w:t>
      </w:r>
      <w:r>
        <w:t xml:space="preserve"> </w:t>
      </w:r>
    </w:p>
    <w:p w:rsidR="0060019D" w:rsidRDefault="0060019D" w:rsidP="0060019D">
      <w:pPr>
        <w:spacing w:after="0"/>
        <w:jc w:val="right"/>
      </w:pPr>
      <w:r>
        <w:t xml:space="preserve">                                                                                                                                                                                   МО «</w:t>
      </w:r>
      <w:r>
        <w:t>Успенский сельсовет</w:t>
      </w:r>
      <w:r>
        <w:t xml:space="preserve">» </w:t>
      </w:r>
    </w:p>
    <w:p w:rsidR="0060019D" w:rsidRDefault="0060019D" w:rsidP="0060019D">
      <w:pPr>
        <w:pStyle w:val="1"/>
        <w:jc w:val="right"/>
        <w:rPr>
          <w:b w:val="0"/>
        </w:rPr>
      </w:pPr>
      <w:r w:rsidRPr="00D64F2A">
        <w:rPr>
          <w:b w:val="0"/>
        </w:rPr>
        <w:t xml:space="preserve">                                                                                                                             </w:t>
      </w:r>
      <w:r>
        <w:rPr>
          <w:b w:val="0"/>
        </w:rPr>
        <w:t xml:space="preserve">                         </w:t>
      </w:r>
      <w:proofErr w:type="gramStart"/>
      <w:r>
        <w:rPr>
          <w:b w:val="0"/>
        </w:rPr>
        <w:t>от  17.01.2022</w:t>
      </w:r>
      <w:proofErr w:type="gramEnd"/>
      <w:r>
        <w:rPr>
          <w:b w:val="0"/>
        </w:rPr>
        <w:t xml:space="preserve"> № 4</w:t>
      </w:r>
    </w:p>
    <w:p w:rsidR="0060019D" w:rsidRPr="00D353EB" w:rsidRDefault="0060019D" w:rsidP="0060019D">
      <w:pPr>
        <w:pStyle w:val="1"/>
        <w:rPr>
          <w:b w:val="0"/>
          <w:sz w:val="27"/>
          <w:szCs w:val="27"/>
        </w:rPr>
      </w:pPr>
      <w:r w:rsidRPr="00D353EB">
        <w:rPr>
          <w:b w:val="0"/>
          <w:sz w:val="27"/>
          <w:szCs w:val="27"/>
        </w:rPr>
        <w:t>П</w:t>
      </w:r>
      <w:bookmarkStart w:id="5" w:name="_GoBack"/>
      <w:bookmarkEnd w:id="5"/>
      <w:r w:rsidRPr="00D353EB">
        <w:rPr>
          <w:b w:val="0"/>
          <w:sz w:val="27"/>
          <w:szCs w:val="27"/>
        </w:rPr>
        <w:t>лан</w:t>
      </w:r>
    </w:p>
    <w:p w:rsidR="0060019D" w:rsidRPr="00D353EB" w:rsidRDefault="0060019D" w:rsidP="0060019D">
      <w:pPr>
        <w:pStyle w:val="a3"/>
        <w:spacing w:line="240" w:lineRule="auto"/>
        <w:jc w:val="center"/>
        <w:rPr>
          <w:sz w:val="27"/>
          <w:szCs w:val="27"/>
          <w:u w:val="single"/>
        </w:rPr>
      </w:pPr>
      <w:r w:rsidRPr="00D353EB">
        <w:rPr>
          <w:sz w:val="27"/>
          <w:szCs w:val="27"/>
        </w:rPr>
        <w:t xml:space="preserve">мероприятий по предупреждению пожаров </w:t>
      </w:r>
      <w:r>
        <w:rPr>
          <w:sz w:val="27"/>
          <w:szCs w:val="27"/>
        </w:rPr>
        <w:t>и</w:t>
      </w:r>
      <w:r w:rsidRPr="00D353EB">
        <w:rPr>
          <w:sz w:val="27"/>
          <w:szCs w:val="27"/>
        </w:rPr>
        <w:t xml:space="preserve"> </w:t>
      </w:r>
      <w:proofErr w:type="gramStart"/>
      <w:r w:rsidRPr="00D353EB">
        <w:rPr>
          <w:sz w:val="27"/>
          <w:szCs w:val="27"/>
        </w:rPr>
        <w:t xml:space="preserve">гибелью </w:t>
      </w:r>
      <w:r>
        <w:rPr>
          <w:sz w:val="27"/>
          <w:szCs w:val="27"/>
        </w:rPr>
        <w:t xml:space="preserve"> на</w:t>
      </w:r>
      <w:proofErr w:type="gramEnd"/>
      <w:r>
        <w:rPr>
          <w:sz w:val="27"/>
          <w:szCs w:val="27"/>
        </w:rPr>
        <w:t xml:space="preserve"> них </w:t>
      </w:r>
      <w:r w:rsidRPr="00D353EB">
        <w:rPr>
          <w:sz w:val="27"/>
          <w:szCs w:val="27"/>
        </w:rPr>
        <w:t>людей (детей) на территории</w:t>
      </w:r>
    </w:p>
    <w:p w:rsidR="0060019D" w:rsidRPr="00D353EB" w:rsidRDefault="0060019D" w:rsidP="0060019D">
      <w:pPr>
        <w:pStyle w:val="a3"/>
        <w:spacing w:line="240" w:lineRule="auto"/>
        <w:jc w:val="center"/>
        <w:rPr>
          <w:sz w:val="27"/>
          <w:szCs w:val="27"/>
        </w:rPr>
      </w:pPr>
      <w:r>
        <w:t xml:space="preserve">МО «Успенский сельсовет» </w:t>
      </w:r>
      <w:r>
        <w:rPr>
          <w:sz w:val="27"/>
          <w:szCs w:val="27"/>
        </w:rPr>
        <w:t>в пожароопасный период 2022</w:t>
      </w:r>
      <w:r w:rsidRPr="00D353EB">
        <w:rPr>
          <w:sz w:val="27"/>
          <w:szCs w:val="27"/>
        </w:rPr>
        <w:t xml:space="preserve"> г</w:t>
      </w:r>
      <w:r>
        <w:rPr>
          <w:sz w:val="27"/>
          <w:szCs w:val="27"/>
        </w:rPr>
        <w:t>ода</w:t>
      </w:r>
      <w:r w:rsidRPr="00D353EB">
        <w:rPr>
          <w:sz w:val="27"/>
          <w:szCs w:val="27"/>
        </w:rPr>
        <w:t>.</w:t>
      </w:r>
    </w:p>
    <w:p w:rsidR="0060019D" w:rsidRPr="00D353EB" w:rsidRDefault="0060019D" w:rsidP="0060019D">
      <w:pPr>
        <w:pStyle w:val="a3"/>
        <w:rPr>
          <w:sz w:val="27"/>
          <w:szCs w:val="27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398"/>
        <w:gridCol w:w="4111"/>
        <w:gridCol w:w="2126"/>
        <w:gridCol w:w="1134"/>
      </w:tblGrid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№ п/п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Срок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Отметка о выполнении</w:t>
            </w: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1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0"/>
              </w:rPr>
            </w:pPr>
            <w:r w:rsidRPr="0060019D">
              <w:rPr>
                <w:sz w:val="20"/>
              </w:rPr>
              <w:t>Разработать аналогичные планы мероприятий по предупреждению пожаров, снижению смертности и травматизма людей на пожарах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Главы муниципальных образований городских и сельских поселений Ахтубинского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До 20.01.2021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  <w:r w:rsidRPr="0060019D">
              <w:rPr>
                <w:sz w:val="20"/>
              </w:rPr>
              <w:t>Провести корректировки списков лиц «группы риска</w:t>
            </w:r>
            <w:proofErr w:type="gramStart"/>
            <w:r w:rsidRPr="0060019D">
              <w:rPr>
                <w:sz w:val="20"/>
              </w:rPr>
              <w:t>»,  несовершеннолетних</w:t>
            </w:r>
            <w:proofErr w:type="gramEnd"/>
            <w:r w:rsidRPr="0060019D">
              <w:rPr>
                <w:sz w:val="20"/>
              </w:rPr>
              <w:t xml:space="preserve"> и семей, находящихся в социально-опасном положении на территории Ахтубинского района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 xml:space="preserve">Главы муниципальных образований городских и сельских поселений Ахтубинского района, ГКУ АО </w:t>
            </w:r>
            <w:proofErr w:type="gramStart"/>
            <w:r w:rsidRPr="0060019D">
              <w:rPr>
                <w:sz w:val="24"/>
                <w:szCs w:val="27"/>
              </w:rPr>
              <w:t>« Центра</w:t>
            </w:r>
            <w:proofErr w:type="gramEnd"/>
            <w:r w:rsidRPr="0060019D">
              <w:rPr>
                <w:sz w:val="24"/>
                <w:szCs w:val="27"/>
              </w:rPr>
              <w:t xml:space="preserve"> социальной поддержки населения Ахтубинского района», 2 ПСО, ОМВД.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До 25.01.2021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  <w:r w:rsidRPr="0060019D">
              <w:rPr>
                <w:sz w:val="20"/>
              </w:rPr>
              <w:t xml:space="preserve">Организовать проведение совместных рейдов по проверке мест проживания лиц, </w:t>
            </w:r>
            <w:proofErr w:type="gramStart"/>
            <w:r w:rsidRPr="0060019D">
              <w:rPr>
                <w:sz w:val="20"/>
              </w:rPr>
              <w:t>относящихся  к</w:t>
            </w:r>
            <w:proofErr w:type="gramEnd"/>
            <w:r w:rsidRPr="0060019D">
              <w:rPr>
                <w:sz w:val="20"/>
              </w:rPr>
              <w:t xml:space="preserve"> «группам риска» (ведущих асоциальный образ жизни, склонных с злоупотреблению спиртными напитками, одиноких престарелых граждан, не благополучных семей с детьми, и семей, находящихся в социально - опасном положении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 xml:space="preserve">Главы муниципальных образований городских и сельских поселений Ахтубинского района, ГКУ АО </w:t>
            </w:r>
            <w:proofErr w:type="gramStart"/>
            <w:r w:rsidRPr="0060019D">
              <w:rPr>
                <w:sz w:val="24"/>
                <w:szCs w:val="27"/>
              </w:rPr>
              <w:t>« Центра</w:t>
            </w:r>
            <w:proofErr w:type="gramEnd"/>
            <w:r w:rsidRPr="0060019D">
              <w:rPr>
                <w:sz w:val="24"/>
                <w:szCs w:val="27"/>
              </w:rPr>
              <w:t xml:space="preserve"> социальной поддержки населения Ахтубинского района», 2 ПСО, ОМВД.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  <w:r w:rsidRPr="0060019D">
              <w:rPr>
                <w:sz w:val="20"/>
              </w:rPr>
              <w:t xml:space="preserve">Рассмотрение вопроса об оказании материальной помощи малоимущим семьям с детьми, престарелым гражданам по устранению нарушений требований пожарной безопасности, непосредственно связанных с угрозой возникновения пожара (ремонт электросетей, печного отопления), установке автономных пожарных </w:t>
            </w:r>
            <w:proofErr w:type="spellStart"/>
            <w:r w:rsidRPr="0060019D">
              <w:rPr>
                <w:sz w:val="20"/>
              </w:rPr>
              <w:t>извещателей</w:t>
            </w:r>
            <w:proofErr w:type="spellEnd"/>
            <w:r w:rsidRPr="0060019D">
              <w:rPr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 xml:space="preserve">Главы муниципальных образований городских и сельских поселений Ахтубинского района, ГКУ АО </w:t>
            </w:r>
            <w:proofErr w:type="gramStart"/>
            <w:r w:rsidRPr="0060019D">
              <w:rPr>
                <w:sz w:val="24"/>
                <w:szCs w:val="27"/>
              </w:rPr>
              <w:t>« Центра</w:t>
            </w:r>
            <w:proofErr w:type="gramEnd"/>
            <w:r w:rsidRPr="0060019D">
              <w:rPr>
                <w:sz w:val="24"/>
                <w:szCs w:val="27"/>
              </w:rPr>
              <w:t xml:space="preserve"> социальной поддержки населения Ахтубинского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до 25.01.2021 г.</w:t>
            </w:r>
          </w:p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lastRenderedPageBreak/>
              <w:t>5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  <w:r w:rsidRPr="0060019D">
              <w:rPr>
                <w:sz w:val="20"/>
              </w:rPr>
              <w:t xml:space="preserve">Организация учета, проверка бесхозяйных строений и домовладений с принятием </w:t>
            </w:r>
            <w:proofErr w:type="gramStart"/>
            <w:r w:rsidRPr="0060019D">
              <w:rPr>
                <w:sz w:val="20"/>
              </w:rPr>
              <w:t>решения  по</w:t>
            </w:r>
            <w:proofErr w:type="gramEnd"/>
            <w:r w:rsidRPr="0060019D">
              <w:rPr>
                <w:sz w:val="20"/>
              </w:rPr>
              <w:t xml:space="preserve"> их дальнейшему использованию.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Главы муниципальных образований городских и сельских поселений Ахтубинского района, ОНД, 2 ПСО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До 10.02.2021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6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  <w:r w:rsidRPr="0060019D">
              <w:rPr>
                <w:sz w:val="20"/>
              </w:rPr>
              <w:t>Разработка памятки-листовки по предупреждению пожаров с гибелью людей и детей. Продолжить распространения памяток- листовок «Пожары с гибелью детей», «Детская шалость с огнем» среди населения.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Главы муниципальных образований городских и сельских поселений Ахтубинского района, 2 ПСО, ВДПО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color w:val="FF0000"/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До 20.01.2021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7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  <w:r w:rsidRPr="0060019D">
              <w:rPr>
                <w:sz w:val="20"/>
              </w:rPr>
              <w:t xml:space="preserve">Проведение собрания граждан в населенных пунктах наиболее подверженных </w:t>
            </w:r>
            <w:proofErr w:type="gramStart"/>
            <w:r w:rsidRPr="0060019D">
              <w:rPr>
                <w:sz w:val="20"/>
              </w:rPr>
              <w:t>пожарам,  с</w:t>
            </w:r>
            <w:proofErr w:type="gramEnd"/>
            <w:r w:rsidRPr="0060019D">
              <w:rPr>
                <w:sz w:val="20"/>
              </w:rPr>
              <w:t xml:space="preserve"> доведением мер по предупреждению гибели людей (детей) на пожарах.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 xml:space="preserve">Главы муниципальных образований городских и сельских поселений Ахтубинского района, ТСЖ, УК, 2 </w:t>
            </w:r>
            <w:proofErr w:type="gramStart"/>
            <w:r w:rsidRPr="0060019D">
              <w:rPr>
                <w:sz w:val="24"/>
                <w:szCs w:val="27"/>
              </w:rPr>
              <w:t>ПСО,ОНД</w:t>
            </w:r>
            <w:proofErr w:type="gramEnd"/>
            <w:r w:rsidRPr="0060019D">
              <w:rPr>
                <w:sz w:val="24"/>
                <w:szCs w:val="27"/>
              </w:rPr>
              <w:t>, ВДПО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8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  <w:r w:rsidRPr="0060019D">
              <w:rPr>
                <w:sz w:val="20"/>
              </w:rPr>
              <w:t>Размещение на официальных сайтах администраций МО информации по предупреждению пожаров с гибелью людей (детей) на пожарах.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Главы муниципальных образований городских и сельских поселений Ахтубинского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ежемесячно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9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  <w:r w:rsidRPr="0060019D">
              <w:rPr>
                <w:sz w:val="20"/>
              </w:rPr>
              <w:t>Организовать работу по очистке подвальных, чердачных помещений жилых, в том числе многоквартирных домов от бытовых, горючих и других материалов.</w:t>
            </w:r>
          </w:p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Главы муниципальных образований городских и сельских поселений Ахтубинского района, ТСЖ, УК,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1</w:t>
            </w:r>
            <w:r w:rsidRPr="0060019D">
              <w:rPr>
                <w:sz w:val="24"/>
                <w:szCs w:val="27"/>
              </w:rPr>
              <w:t>0</w:t>
            </w:r>
            <w:r w:rsidRPr="0060019D">
              <w:rPr>
                <w:sz w:val="24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  <w:r w:rsidRPr="0060019D">
              <w:rPr>
                <w:sz w:val="20"/>
              </w:rPr>
              <w:t xml:space="preserve">Организовать работу по очистке территорий частных домовладений, в том числе прилегающей к ним территорий, территорий </w:t>
            </w:r>
            <w:proofErr w:type="gramStart"/>
            <w:r w:rsidRPr="0060019D">
              <w:rPr>
                <w:sz w:val="20"/>
              </w:rPr>
              <w:t>объектов  и</w:t>
            </w:r>
            <w:proofErr w:type="gramEnd"/>
            <w:r w:rsidRPr="0060019D">
              <w:rPr>
                <w:sz w:val="20"/>
              </w:rPr>
              <w:t xml:space="preserve"> учреждений всех форм собственности о сухой растительности, камыша, мусора и других горючих отходов. Запретить складирование горючих материалов и стоянку автотранспорта в пределах противопожарный расстояний между зданиями, строениями и сооружениями.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Главы муниципальных образований городских и сельских поселений Ахтубинского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11</w:t>
            </w:r>
            <w:r w:rsidRPr="0060019D">
              <w:rPr>
                <w:sz w:val="24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  <w:r w:rsidRPr="0060019D">
              <w:rPr>
                <w:sz w:val="20"/>
              </w:rPr>
              <w:t xml:space="preserve">Разместить в местах массового пребывания людей (администрации муниципальных образований, медицинские учреждения, учреждения социального обслуживания населения, учебные и учреждения дополнительного образования, торговые организации, Дома культуры, ТСЖ,УК, ж\д и автовокзалы, общественный автотранспорт, дачные общества, базы отдыха, лесничества) памятки – листовки по предупреждению гибели людей при пожарах и требованиях пожарной безопасности в жилье, в том числе в частном жилом секторе, в подъездах жилых многоквартирных домов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Главы муниципальных образований городских и сельских поселений Ахтубинского района, Управление образованием, управление культуры и кинофикации, ГБУЗ «АРБ», руководители учреждений, ВДПО, ТСЖ, УК, 2 ПСО, ОНД,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12</w:t>
            </w:r>
            <w:r w:rsidRPr="0060019D">
              <w:rPr>
                <w:sz w:val="24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  <w:r w:rsidRPr="0060019D">
              <w:rPr>
                <w:sz w:val="20"/>
              </w:rPr>
              <w:t>Организовать работу по поддержанию пожарных водоёмов, пожарных гидрантов в рабочеспособном состоянии в течении всего пожароопасного периода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Главы муниципальных образований городских и сельских поселений Ахтубинского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13</w:t>
            </w:r>
            <w:r w:rsidRPr="0060019D">
              <w:rPr>
                <w:sz w:val="24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  <w:r w:rsidRPr="0060019D">
              <w:rPr>
                <w:sz w:val="20"/>
              </w:rPr>
              <w:t>Поддерживать в исправном состоянии пожарную и специальную технику, привлекаемую для тушения пожаров, укомплектовать ее необходимым пожарно-техническим вооружением и запасом горюче-смазочных материалов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Главы муниципальных образований городских и сельских поселений Ахтубинского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lastRenderedPageBreak/>
              <w:t>14</w:t>
            </w:r>
            <w:r w:rsidRPr="0060019D">
              <w:rPr>
                <w:sz w:val="24"/>
                <w:szCs w:val="27"/>
              </w:rPr>
              <w:t>.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  <w:r w:rsidRPr="0060019D">
              <w:rPr>
                <w:sz w:val="20"/>
              </w:rPr>
              <w:t>Согласовать порядок привлечения имеющейся в наличии водовозной и поливочной техники для тушения пожаров с предприятиями, организациями и гражданами, осуществляющих хозяйственную деятельность на территории сельских поселений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Главы муниципальных образований городских и сельских поселений Ахтубинского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10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  <w:tr w:rsidR="0060019D" w:rsidRPr="0060019D" w:rsidTr="00B957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15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both"/>
              <w:rPr>
                <w:sz w:val="20"/>
              </w:rPr>
            </w:pPr>
            <w:r w:rsidRPr="0060019D">
              <w:rPr>
                <w:sz w:val="20"/>
              </w:rPr>
              <w:t>При ухудшении обстановки на территории поселений, способствующей увеличению количества пожаров и гибели людей, использовать право введения особого противопожарного режима с разработкой и осуществлением соответствующих дополнительных мероприятий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Главы муниципальных образований городских и сельских поселений Ахтубинского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  <w:r w:rsidRPr="0060019D">
              <w:rPr>
                <w:sz w:val="24"/>
                <w:szCs w:val="27"/>
              </w:rPr>
              <w:t>В течении всего зимнего пожароопасного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9D" w:rsidRPr="0060019D" w:rsidRDefault="0060019D" w:rsidP="0060019D">
            <w:pPr>
              <w:spacing w:after="0"/>
              <w:jc w:val="center"/>
              <w:rPr>
                <w:sz w:val="24"/>
                <w:szCs w:val="27"/>
              </w:rPr>
            </w:pPr>
          </w:p>
        </w:tc>
      </w:tr>
    </w:tbl>
    <w:p w:rsidR="0060019D" w:rsidRPr="0060019D" w:rsidRDefault="0060019D" w:rsidP="0060019D">
      <w:pPr>
        <w:spacing w:after="0"/>
        <w:ind w:hanging="1260"/>
        <w:rPr>
          <w:sz w:val="24"/>
          <w:szCs w:val="27"/>
        </w:rPr>
      </w:pPr>
    </w:p>
    <w:p w:rsidR="0060019D" w:rsidRPr="00D353EB" w:rsidRDefault="0060019D" w:rsidP="0060019D">
      <w:pPr>
        <w:ind w:hanging="1260"/>
        <w:rPr>
          <w:sz w:val="27"/>
          <w:szCs w:val="27"/>
        </w:rPr>
      </w:pPr>
    </w:p>
    <w:p w:rsidR="0060019D" w:rsidRPr="00D353EB" w:rsidRDefault="0060019D" w:rsidP="0060019D">
      <w:pPr>
        <w:ind w:hanging="1260"/>
        <w:rPr>
          <w:sz w:val="27"/>
          <w:szCs w:val="27"/>
        </w:rPr>
      </w:pPr>
    </w:p>
    <w:p w:rsidR="0060019D" w:rsidRDefault="0060019D" w:rsidP="0060019D">
      <w:pPr>
        <w:spacing w:after="0"/>
        <w:rPr>
          <w:rFonts w:ascii="Times New Roman" w:hAnsi="Times New Roman" w:cs="Times New Roman"/>
        </w:rPr>
      </w:pPr>
    </w:p>
    <w:sectPr w:rsidR="0060019D" w:rsidSect="00EE720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09"/>
    <w:rsid w:val="000131A8"/>
    <w:rsid w:val="002C2C09"/>
    <w:rsid w:val="0056170C"/>
    <w:rsid w:val="0060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577A9-8ACB-4795-A51F-B05CBB19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9D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6001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0019D"/>
    <w:pPr>
      <w:spacing w:after="120" w:line="480" w:lineRule="auto"/>
      <w:ind w:left="283"/>
      <w:jc w:val="both"/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60019D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3">
    <w:name w:val="Body Text"/>
    <w:basedOn w:val="a"/>
    <w:link w:val="a4"/>
    <w:uiPriority w:val="99"/>
    <w:semiHidden/>
    <w:unhideWhenUsed/>
    <w:rsid w:val="0060019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0019D"/>
  </w:style>
  <w:style w:type="character" w:customStyle="1" w:styleId="10">
    <w:name w:val="Заголовок 1 Знак"/>
    <w:basedOn w:val="a0"/>
    <w:link w:val="1"/>
    <w:rsid w:val="006001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1861</Words>
  <Characters>10608</Characters>
  <Application>Microsoft Office Word</Application>
  <DocSecurity>0</DocSecurity>
  <Lines>88</Lines>
  <Paragraphs>24</Paragraphs>
  <ScaleCrop>false</ScaleCrop>
  <Company/>
  <LinksUpToDate>false</LinksUpToDate>
  <CharactersWithSpaces>12445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2022-01-25T05:41:00Z</dcterms:created>
  <dcterms:modified xsi:type="dcterms:W3CDTF">2022-01-25T05:50:00Z</dcterms:modified>
</cp:coreProperties>
</file>